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1332D" w14:textId="77777777" w:rsidR="00C56657" w:rsidRPr="00C56657" w:rsidRDefault="00C56657" w:rsidP="00C5665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C5665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C56657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"https://slupia.com.pl/wp-content/uploads/2020/11/informacja-o-poziomach-1.pdf" \l "page=1" \o "1. strona" </w:instrText>
      </w:r>
      <w:r w:rsidRPr="00C56657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C5665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14:paraId="0BA4EFFC" w14:textId="6E1357D5" w:rsidR="00C56657" w:rsidRDefault="00C56657" w:rsidP="00C5665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C5665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C56657">
        <w:rPr>
          <w:rFonts w:ascii="Arial" w:eastAsia="Times New Roman" w:hAnsi="Arial" w:cs="Arial"/>
          <w:lang w:eastAsia="pl-PL"/>
        </w:rPr>
        <w:t xml:space="preserve">Słupia, dnia </w:t>
      </w:r>
      <w:r w:rsidR="007D7C57">
        <w:rPr>
          <w:rFonts w:ascii="Arial" w:eastAsia="Times New Roman" w:hAnsi="Arial" w:cs="Arial"/>
          <w:lang w:eastAsia="pl-PL"/>
        </w:rPr>
        <w:t>21 października</w:t>
      </w:r>
      <w:r w:rsidR="00E52E7F">
        <w:rPr>
          <w:rFonts w:ascii="Arial" w:eastAsia="Times New Roman" w:hAnsi="Arial" w:cs="Arial"/>
          <w:lang w:eastAsia="pl-PL"/>
        </w:rPr>
        <w:t xml:space="preserve"> 202</w:t>
      </w:r>
      <w:r w:rsidR="001C6650">
        <w:rPr>
          <w:rFonts w:ascii="Arial" w:eastAsia="Times New Roman" w:hAnsi="Arial" w:cs="Arial"/>
          <w:lang w:eastAsia="pl-PL"/>
        </w:rPr>
        <w:t>2</w:t>
      </w:r>
      <w:r w:rsidRPr="00C56657">
        <w:rPr>
          <w:rFonts w:ascii="Arial" w:eastAsia="Times New Roman" w:hAnsi="Arial" w:cs="Arial"/>
          <w:lang w:eastAsia="pl-PL"/>
        </w:rPr>
        <w:t xml:space="preserve"> roku</w:t>
      </w:r>
    </w:p>
    <w:p w14:paraId="51975795" w14:textId="77777777" w:rsidR="00C56657" w:rsidRDefault="00C56657" w:rsidP="00C5665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C56657">
        <w:rPr>
          <w:rFonts w:ascii="Times New Roman" w:eastAsia="Times New Roman" w:hAnsi="Times New Roman" w:cs="Times New Roman"/>
          <w:lang w:eastAsia="pl-PL"/>
        </w:rPr>
        <w:br/>
      </w:r>
    </w:p>
    <w:p w14:paraId="3607E272" w14:textId="77777777" w:rsidR="00C56657" w:rsidRDefault="00C56657" w:rsidP="00C5665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786F7CB" w14:textId="77777777" w:rsidR="00C56657" w:rsidRPr="00C56657" w:rsidRDefault="00C56657" w:rsidP="00C5665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C56657">
        <w:rPr>
          <w:rFonts w:ascii="Arial" w:eastAsia="Times New Roman" w:hAnsi="Arial" w:cs="Arial"/>
          <w:b/>
          <w:lang w:eastAsia="pl-PL"/>
        </w:rPr>
        <w:t>INFORMACJA</w:t>
      </w:r>
    </w:p>
    <w:p w14:paraId="3FDD126B" w14:textId="4E0816E7" w:rsidR="00C56657" w:rsidRDefault="00C56657" w:rsidP="00C56657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C56657">
        <w:rPr>
          <w:rFonts w:ascii="Times New Roman" w:eastAsia="Times New Roman" w:hAnsi="Times New Roman" w:cs="Times New Roman"/>
          <w:b/>
          <w:lang w:eastAsia="pl-PL"/>
        </w:rPr>
        <w:br/>
      </w:r>
      <w:r w:rsidRPr="00C56657">
        <w:rPr>
          <w:rFonts w:ascii="Arial" w:eastAsia="Times New Roman" w:hAnsi="Arial" w:cs="Arial"/>
          <w:b/>
          <w:lang w:eastAsia="pl-PL"/>
        </w:rPr>
        <w:t>o poziomach recyklingu, przygotowania do ponownego użycia i odzysku innymi</w:t>
      </w:r>
      <w:r w:rsidRPr="00C56657">
        <w:rPr>
          <w:rFonts w:ascii="Times New Roman" w:eastAsia="Times New Roman" w:hAnsi="Times New Roman" w:cs="Times New Roman"/>
          <w:b/>
          <w:lang w:eastAsia="pl-PL"/>
        </w:rPr>
        <w:br/>
      </w:r>
      <w:r w:rsidRPr="00C56657">
        <w:rPr>
          <w:rFonts w:ascii="Arial" w:eastAsia="Times New Roman" w:hAnsi="Arial" w:cs="Arial"/>
          <w:b/>
          <w:lang w:eastAsia="pl-PL"/>
        </w:rPr>
        <w:t>metodami oraz ograniczenia masy odpadów komunalnych ulegających biodegradacji</w:t>
      </w:r>
      <w:r w:rsidRPr="00C56657">
        <w:rPr>
          <w:rFonts w:ascii="Times New Roman" w:eastAsia="Times New Roman" w:hAnsi="Times New Roman" w:cs="Times New Roman"/>
          <w:b/>
          <w:lang w:eastAsia="pl-PL"/>
        </w:rPr>
        <w:br/>
      </w:r>
      <w:r w:rsidRPr="00C56657">
        <w:rPr>
          <w:rFonts w:ascii="Arial" w:eastAsia="Times New Roman" w:hAnsi="Arial" w:cs="Arial"/>
          <w:b/>
          <w:lang w:eastAsia="pl-PL"/>
        </w:rPr>
        <w:t>przekazywanych do składowania osiągniętych przez gminę Słupia w 202</w:t>
      </w:r>
      <w:r w:rsidR="001C6650">
        <w:rPr>
          <w:rFonts w:ascii="Arial" w:eastAsia="Times New Roman" w:hAnsi="Arial" w:cs="Arial"/>
          <w:b/>
          <w:lang w:eastAsia="pl-PL"/>
        </w:rPr>
        <w:t>1</w:t>
      </w:r>
      <w:r w:rsidRPr="00C56657">
        <w:rPr>
          <w:rFonts w:ascii="Arial" w:eastAsia="Times New Roman" w:hAnsi="Arial" w:cs="Arial"/>
          <w:b/>
          <w:lang w:eastAsia="pl-PL"/>
        </w:rPr>
        <w:t xml:space="preserve"> roku</w:t>
      </w:r>
    </w:p>
    <w:p w14:paraId="1F186D63" w14:textId="77777777" w:rsidR="00C56657" w:rsidRPr="00C56657" w:rsidRDefault="00C56657" w:rsidP="00C56657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072932A1" w14:textId="4A78B6A3" w:rsidR="00C56657" w:rsidRDefault="00C56657" w:rsidP="00C56657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C56657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ab/>
      </w:r>
      <w:r w:rsidRPr="00C56657">
        <w:rPr>
          <w:rFonts w:ascii="Arial" w:eastAsia="Times New Roman" w:hAnsi="Arial" w:cs="Arial"/>
          <w:lang w:eastAsia="pl-PL"/>
        </w:rPr>
        <w:t>Zgodnie z art. 3 ust. 2 pkt 9 lit. c ustawy z dnia 13 września 1996 r. o utrzymaniu czystości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56657">
        <w:rPr>
          <w:rFonts w:ascii="Arial" w:eastAsia="Times New Roman" w:hAnsi="Arial" w:cs="Arial"/>
          <w:lang w:eastAsia="pl-PL"/>
        </w:rPr>
        <w:t>i porządku w gminach (tekst jedn. Dz.U. z 202</w:t>
      </w:r>
      <w:r w:rsidR="007D7C57">
        <w:rPr>
          <w:rFonts w:ascii="Arial" w:eastAsia="Times New Roman" w:hAnsi="Arial" w:cs="Arial"/>
          <w:lang w:eastAsia="pl-PL"/>
        </w:rPr>
        <w:t>2</w:t>
      </w:r>
      <w:r w:rsidRPr="00C56657">
        <w:rPr>
          <w:rFonts w:ascii="Arial" w:eastAsia="Times New Roman" w:hAnsi="Arial" w:cs="Arial"/>
          <w:lang w:eastAsia="pl-PL"/>
        </w:rPr>
        <w:t xml:space="preserve"> r. poz. </w:t>
      </w:r>
      <w:r w:rsidR="007D7C57">
        <w:rPr>
          <w:rFonts w:ascii="Arial" w:eastAsia="Times New Roman" w:hAnsi="Arial" w:cs="Arial"/>
          <w:lang w:eastAsia="pl-PL"/>
        </w:rPr>
        <w:t>1297</w:t>
      </w:r>
      <w:r w:rsidRPr="00C56657">
        <w:rPr>
          <w:rFonts w:ascii="Arial" w:eastAsia="Times New Roman" w:hAnsi="Arial" w:cs="Arial"/>
          <w:lang w:eastAsia="pl-PL"/>
        </w:rPr>
        <w:t xml:space="preserve"> ze zm.) informuje się że:</w:t>
      </w:r>
    </w:p>
    <w:p w14:paraId="5287FECA" w14:textId="53680795" w:rsidR="00C56657" w:rsidRDefault="00C56657" w:rsidP="00C56657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C56657">
        <w:rPr>
          <w:rFonts w:ascii="Times New Roman" w:eastAsia="Times New Roman" w:hAnsi="Times New Roman" w:cs="Times New Roman"/>
          <w:lang w:eastAsia="pl-PL"/>
        </w:rPr>
        <w:br/>
      </w:r>
      <w:r w:rsidRPr="00C56657">
        <w:rPr>
          <w:rFonts w:ascii="Arial" w:eastAsia="Times New Roman" w:hAnsi="Arial" w:cs="Arial"/>
          <w:lang w:eastAsia="pl-PL"/>
        </w:rPr>
        <w:t>- osiągnięty poziom ograniczenia masy odpadów komunalnych ulegających biodegradacji</w:t>
      </w:r>
      <w:r w:rsidRPr="00C56657">
        <w:rPr>
          <w:rFonts w:ascii="Times New Roman" w:eastAsia="Times New Roman" w:hAnsi="Times New Roman" w:cs="Times New Roman"/>
          <w:lang w:eastAsia="pl-PL"/>
        </w:rPr>
        <w:br/>
      </w:r>
      <w:r w:rsidRPr="00C56657">
        <w:rPr>
          <w:rFonts w:ascii="Arial" w:eastAsia="Times New Roman" w:hAnsi="Arial" w:cs="Arial"/>
          <w:lang w:eastAsia="pl-PL"/>
        </w:rPr>
        <w:t xml:space="preserve">kierowanych do składowania wyniósł </w:t>
      </w:r>
      <w:r w:rsidR="001C6650">
        <w:rPr>
          <w:rFonts w:ascii="Arial" w:eastAsia="Times New Roman" w:hAnsi="Arial" w:cs="Arial"/>
          <w:lang w:eastAsia="pl-PL"/>
        </w:rPr>
        <w:t>13,93</w:t>
      </w:r>
      <w:r w:rsidRPr="00C56657">
        <w:rPr>
          <w:rFonts w:ascii="Arial" w:eastAsia="Times New Roman" w:hAnsi="Arial" w:cs="Arial"/>
          <w:lang w:eastAsia="pl-PL"/>
        </w:rPr>
        <w:t>%.</w:t>
      </w:r>
    </w:p>
    <w:p w14:paraId="46465CFB" w14:textId="4A0166FE" w:rsidR="00C56657" w:rsidRDefault="00C56657" w:rsidP="00C56657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C56657">
        <w:rPr>
          <w:rFonts w:ascii="Times New Roman" w:eastAsia="Times New Roman" w:hAnsi="Times New Roman" w:cs="Times New Roman"/>
          <w:lang w:eastAsia="pl-PL"/>
        </w:rPr>
        <w:br/>
      </w:r>
      <w:r w:rsidRPr="00C56657">
        <w:rPr>
          <w:rFonts w:ascii="Arial" w:eastAsia="Times New Roman" w:hAnsi="Arial" w:cs="Arial"/>
          <w:lang w:eastAsia="pl-PL"/>
        </w:rPr>
        <w:t>- osiągnięty poziom recyklingu, przygotowania do ponownego użycia następujących frakcji</w:t>
      </w:r>
      <w:r w:rsidRPr="00C56657">
        <w:rPr>
          <w:rFonts w:ascii="Times New Roman" w:eastAsia="Times New Roman" w:hAnsi="Times New Roman" w:cs="Times New Roman"/>
          <w:lang w:eastAsia="pl-PL"/>
        </w:rPr>
        <w:br/>
      </w:r>
      <w:r w:rsidRPr="00C56657">
        <w:rPr>
          <w:rFonts w:ascii="Arial" w:eastAsia="Times New Roman" w:hAnsi="Arial" w:cs="Arial"/>
          <w:lang w:eastAsia="pl-PL"/>
        </w:rPr>
        <w:t xml:space="preserve">odpadów komunalnych: papieru, metali, tworzyw sztucznych i szkła wyniósł </w:t>
      </w:r>
      <w:r w:rsidR="001C6650">
        <w:rPr>
          <w:rFonts w:ascii="Arial" w:eastAsia="Times New Roman" w:hAnsi="Arial" w:cs="Arial"/>
          <w:lang w:eastAsia="pl-PL"/>
        </w:rPr>
        <w:t>64,26</w:t>
      </w:r>
      <w:r w:rsidRPr="00C56657">
        <w:rPr>
          <w:rFonts w:ascii="Arial" w:eastAsia="Times New Roman" w:hAnsi="Arial" w:cs="Arial"/>
          <w:lang w:eastAsia="pl-PL"/>
        </w:rPr>
        <w:t>%.</w:t>
      </w:r>
    </w:p>
    <w:p w14:paraId="1469DB9C" w14:textId="77777777" w:rsidR="00C56657" w:rsidRDefault="00C56657" w:rsidP="00C56657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C56657">
        <w:rPr>
          <w:rFonts w:ascii="Times New Roman" w:eastAsia="Times New Roman" w:hAnsi="Times New Roman" w:cs="Times New Roman"/>
          <w:lang w:eastAsia="pl-PL"/>
        </w:rPr>
        <w:br/>
      </w:r>
      <w:r w:rsidRPr="00C56657">
        <w:rPr>
          <w:rFonts w:ascii="Arial" w:eastAsia="Times New Roman" w:hAnsi="Arial" w:cs="Arial"/>
          <w:lang w:eastAsia="pl-PL"/>
        </w:rPr>
        <w:t>- osiągnięty poziom recyklingu, przygotowania do ponownego użycia i odzysku innymi</w:t>
      </w:r>
      <w:r w:rsidRPr="00C56657">
        <w:rPr>
          <w:rFonts w:ascii="Times New Roman" w:eastAsia="Times New Roman" w:hAnsi="Times New Roman" w:cs="Times New Roman"/>
          <w:lang w:eastAsia="pl-PL"/>
        </w:rPr>
        <w:br/>
      </w:r>
      <w:r w:rsidRPr="00C56657">
        <w:rPr>
          <w:rFonts w:ascii="Arial" w:eastAsia="Times New Roman" w:hAnsi="Arial" w:cs="Arial"/>
          <w:lang w:eastAsia="pl-PL"/>
        </w:rPr>
        <w:t>metodami innych niż niebezpieczne odpadów budowlanych i rozbiórkowych wyniósł 100</w:t>
      </w:r>
      <w:r>
        <w:rPr>
          <w:rFonts w:ascii="Arial" w:eastAsia="Times New Roman" w:hAnsi="Arial" w:cs="Arial"/>
          <w:lang w:eastAsia="pl-PL"/>
        </w:rPr>
        <w:t>,00</w:t>
      </w:r>
      <w:r w:rsidRPr="00C56657">
        <w:rPr>
          <w:rFonts w:ascii="Arial" w:eastAsia="Times New Roman" w:hAnsi="Arial" w:cs="Arial"/>
          <w:lang w:eastAsia="pl-PL"/>
        </w:rPr>
        <w:t>%.</w:t>
      </w:r>
    </w:p>
    <w:p w14:paraId="3C1A9BA8" w14:textId="77777777" w:rsidR="00C56657" w:rsidRDefault="00C56657" w:rsidP="00C56657">
      <w:pPr>
        <w:spacing w:after="0"/>
        <w:rPr>
          <w:rFonts w:ascii="Arial" w:eastAsia="Times New Roman" w:hAnsi="Arial" w:cs="Arial"/>
          <w:lang w:eastAsia="pl-PL"/>
        </w:rPr>
      </w:pPr>
      <w:r w:rsidRPr="00C56657">
        <w:rPr>
          <w:rFonts w:ascii="Times New Roman" w:eastAsia="Times New Roman" w:hAnsi="Times New Roman" w:cs="Times New Roman"/>
          <w:lang w:eastAsia="pl-PL"/>
        </w:rPr>
        <w:br/>
      </w:r>
    </w:p>
    <w:p w14:paraId="63D24768" w14:textId="77777777" w:rsidR="00C56657" w:rsidRDefault="00C56657" w:rsidP="00C5665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50A56A5" w14:textId="77777777" w:rsidR="00C56657" w:rsidRDefault="00C56657" w:rsidP="00C56657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Pr="00C56657">
        <w:rPr>
          <w:rFonts w:ascii="Arial" w:eastAsia="Times New Roman" w:hAnsi="Arial" w:cs="Arial"/>
          <w:lang w:eastAsia="pl-PL"/>
        </w:rPr>
        <w:t>Wójt Gminy Słupia</w:t>
      </w:r>
    </w:p>
    <w:p w14:paraId="48AAC711" w14:textId="77777777" w:rsidR="00C56657" w:rsidRPr="00C56657" w:rsidRDefault="00C56657" w:rsidP="00C5665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56657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        </w:t>
      </w:r>
      <w:r w:rsidRPr="00C56657">
        <w:rPr>
          <w:rFonts w:ascii="Arial" w:eastAsia="Times New Roman" w:hAnsi="Arial" w:cs="Arial"/>
          <w:lang w:eastAsia="pl-PL"/>
        </w:rPr>
        <w:t>/-/ Mirosław Matulski</w:t>
      </w:r>
    </w:p>
    <w:p w14:paraId="5AA3A9D2" w14:textId="77777777" w:rsidR="00F466A6" w:rsidRDefault="00F466A6"/>
    <w:sectPr w:rsidR="00F466A6" w:rsidSect="00F46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57"/>
    <w:rsid w:val="001C6650"/>
    <w:rsid w:val="007D7C57"/>
    <w:rsid w:val="00C36164"/>
    <w:rsid w:val="00C56657"/>
    <w:rsid w:val="00D21EDA"/>
    <w:rsid w:val="00E52E7F"/>
    <w:rsid w:val="00F4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C783"/>
  <w15:docId w15:val="{5A034F1E-1488-4DEB-BF04-69A74FB7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56657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C56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Chmurska</dc:creator>
  <cp:lastModifiedBy>Małgorzata Chmurska</cp:lastModifiedBy>
  <cp:revision>4</cp:revision>
  <cp:lastPrinted>2022-02-25T14:26:00Z</cp:lastPrinted>
  <dcterms:created xsi:type="dcterms:W3CDTF">2022-12-30T11:30:00Z</dcterms:created>
  <dcterms:modified xsi:type="dcterms:W3CDTF">2022-12-30T11:45:00Z</dcterms:modified>
</cp:coreProperties>
</file>